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3481388</wp:posOffset>
            </wp:positionH>
            <wp:positionV relativeFrom="paragraph">
              <wp:posOffset>0</wp:posOffset>
            </wp:positionV>
            <wp:extent cx="347663" cy="347663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546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Roboto Serif" w:cs="Roboto Serif" w:eastAsia="Roboto Serif" w:hAnsi="Roboto Serif"/>
          <w:b w:val="1"/>
          <w:sz w:val="18"/>
          <w:szCs w:val="18"/>
        </w:rPr>
      </w:pPr>
      <w:r w:rsidDel="00000000" w:rsidR="00000000" w:rsidRPr="00000000">
        <w:rPr>
          <w:rFonts w:ascii="Roboto Serif" w:cs="Roboto Serif" w:eastAsia="Roboto Serif" w:hAnsi="Roboto Serif"/>
          <w:b w:val="1"/>
          <w:sz w:val="18"/>
          <w:szCs w:val="18"/>
          <w:rtl w:val="0"/>
        </w:rPr>
        <w:t xml:space="preserve">Lekòl Piblik Haverhill</w:t>
      </w:r>
    </w:p>
    <w:p w:rsidR="00000000" w:rsidDel="00000000" w:rsidP="00000000" w:rsidRDefault="00000000" w:rsidRPr="00000000" w14:paraId="00000005">
      <w:pPr>
        <w:jc w:val="center"/>
        <w:rPr>
          <w:rFonts w:ascii="Roboto Serif Medium" w:cs="Roboto Serif Medium" w:eastAsia="Roboto Serif Medium" w:hAnsi="Roboto Serif Medium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Roboto Serif" w:cs="Roboto Serif" w:eastAsia="Roboto Serif" w:hAnsi="Roboto Serif"/>
          <w:b w:val="1"/>
          <w:color w:val="1c4587"/>
          <w:sz w:val="52"/>
          <w:szCs w:val="52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52"/>
          <w:szCs w:val="52"/>
          <w:rtl w:val="0"/>
        </w:rPr>
        <w:t xml:space="preserve">Akademi Vakans Avril 2024</w:t>
      </w:r>
    </w:p>
    <w:p w:rsidR="00000000" w:rsidDel="00000000" w:rsidP="00000000" w:rsidRDefault="00000000" w:rsidRPr="00000000" w14:paraId="00000007">
      <w:pPr>
        <w:jc w:val="center"/>
        <w:rPr>
          <w:rFonts w:ascii="Roboto Serif Medium" w:cs="Roboto Serif Medium" w:eastAsia="Roboto Serif Medium" w:hAnsi="Roboto Serif Medium"/>
          <w:i w:val="1"/>
          <w:color w:val="1c4587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i w:val="1"/>
          <w:color w:val="1c4587"/>
          <w:sz w:val="20"/>
          <w:szCs w:val="20"/>
          <w:rtl w:val="0"/>
        </w:rPr>
        <w:t xml:space="preserve">An patenarya ak</w:t>
      </w:r>
    </w:p>
    <w:p w:rsidR="00000000" w:rsidDel="00000000" w:rsidP="00000000" w:rsidRDefault="00000000" w:rsidRPr="00000000" w14:paraId="00000008">
      <w:pPr>
        <w:jc w:val="center"/>
        <w:rPr>
          <w:rFonts w:ascii="Roboto Serif Medium" w:cs="Roboto Serif Medium" w:eastAsia="Roboto Serif Medium" w:hAnsi="Roboto Serif Medium"/>
          <w:color w:val="1c4587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3176724</wp:posOffset>
            </wp:positionH>
            <wp:positionV relativeFrom="paragraph">
              <wp:posOffset>266700</wp:posOffset>
            </wp:positionV>
            <wp:extent cx="776151" cy="590550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151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4171950</wp:posOffset>
            </wp:positionH>
            <wp:positionV relativeFrom="paragraph">
              <wp:posOffset>266700</wp:posOffset>
            </wp:positionV>
            <wp:extent cx="1114425" cy="586539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86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63525" y="1676950"/>
                          <a:ext cx="974400" cy="9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1C458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0038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1914525</wp:posOffset>
            </wp:positionH>
            <wp:positionV relativeFrom="paragraph">
              <wp:posOffset>209550</wp:posOffset>
            </wp:positionV>
            <wp:extent cx="1110139" cy="704850"/>
            <wp:effectExtent b="0" l="0" r="0" t="0"/>
            <wp:wrapSquare wrapText="bothSides" distB="114300" distT="11430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0139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     Kisa: 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Leson akademik ak aktivite lwazi pandan vakans avril pou kenbe elèv yo angaje </w:t>
      </w:r>
    </w:p>
    <w:p w:rsidR="00000000" w:rsidDel="00000000" w:rsidP="00000000" w:rsidRDefault="00000000" w:rsidRPr="00000000" w14:paraId="00000012">
      <w:pPr>
        <w:ind w:left="720" w:firstLine="72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nan aprantisaj epi bay yon opsyon gadri bon jan kalite pou fanmi k ap travay yo gratis.</w:t>
      </w:r>
    </w:p>
    <w:p w:rsidR="00000000" w:rsidDel="00000000" w:rsidP="00000000" w:rsidRDefault="00000000" w:rsidRPr="00000000" w14:paraId="00000013">
      <w:pPr>
        <w:ind w:left="0" w:firstLine="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6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Ki Kote: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Boys &amp; Girls Club</w:t>
        <w:tab/>
        <w:tab/>
        <w:t xml:space="preserve">YMCA</w:t>
        <w:tab/>
        <w:tab/>
        <w:tab/>
        <w:tab/>
        <w:t xml:space="preserve">        YWCA</w:t>
      </w:r>
    </w:p>
    <w:p w:rsidR="00000000" w:rsidDel="00000000" w:rsidP="00000000" w:rsidRDefault="00000000" w:rsidRPr="00000000" w14:paraId="00000017">
      <w:pPr>
        <w:rPr>
          <w:rFonts w:ascii="Roboto Serif Medium" w:cs="Roboto Serif Medium" w:eastAsia="Roboto Serif Medium" w:hAnsi="Roboto Serif Medium"/>
          <w:i w:val="1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 xml:space="preserve">     </w:t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55 Emerson Street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 xml:space="preserve">       </w:t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81 Winter Street &amp;</w:t>
        <w:tab/>
        <w:tab/>
        <w:t xml:space="preserve">         107 Winter Street</w:t>
      </w:r>
    </w:p>
    <w:p w:rsidR="00000000" w:rsidDel="00000000" w:rsidP="00000000" w:rsidRDefault="00000000" w:rsidRPr="00000000" w14:paraId="00000018">
      <w:pPr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 xml:space="preserve">     Lilly Ruiz</w:t>
        <w:tab/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Pentucket Lake School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         Amy Desimone</w:t>
      </w:r>
    </w:p>
    <w:p w:rsidR="00000000" w:rsidDel="00000000" w:rsidP="00000000" w:rsidRDefault="00000000" w:rsidRPr="00000000" w14:paraId="00000019">
      <w:pPr>
        <w:ind w:firstLine="720"/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     </w:t>
      </w:r>
      <w:hyperlink r:id="rId11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frontdesk@haverhillbgc.org</w:t>
        </w:r>
      </w:hyperlink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Cathy Wolf</w:t>
        <w:tab/>
        <w:tab/>
        <w:tab/>
        <w:t xml:space="preserve">         </w:t>
      </w:r>
      <w:hyperlink r:id="rId12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adesimone@ywcamema.org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440" w:firstLine="0"/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 xml:space="preserve">     (978) 374-6171 ext. 100</w:t>
        <w:tab/>
        <w:tab/>
      </w:r>
      <w:hyperlink r:id="rId13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wolfc@northshoreymca.org</w:t>
        </w:r>
      </w:hyperlink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 xml:space="preserve">         (978) 374-6121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ab/>
        <w:tab/>
        <w:tab/>
        <w:tab/>
        <w:tab/>
        <w:tab/>
        <w:t xml:space="preserve">(978) 374-0506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5562600</wp:posOffset>
            </wp:positionH>
            <wp:positionV relativeFrom="paragraph">
              <wp:posOffset>331606</wp:posOffset>
            </wp:positionV>
            <wp:extent cx="1094719" cy="1340263"/>
            <wp:effectExtent b="92128" l="117810" r="117810" t="92128"/>
            <wp:wrapSquare wrapText="bothSides" distB="114300" distT="114300" distL="114300" distR="11430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17886" l="17643" r="12109" t="17480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094719" cy="1340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ab/>
        <w:tab/>
      </w:r>
    </w:p>
    <w:p w:rsidR="00000000" w:rsidDel="00000000" w:rsidP="00000000" w:rsidRDefault="00000000" w:rsidRPr="00000000" w14:paraId="0000001C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1D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Ki lè: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ab/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Madi 16 Avril - Vandredi 19 Avril 2024</w:t>
      </w:r>
    </w:p>
    <w:p w:rsidR="00000000" w:rsidDel="00000000" w:rsidP="00000000" w:rsidRDefault="00000000" w:rsidRPr="00000000" w14:paraId="0000001E">
      <w:pPr>
        <w:rPr>
          <w:rFonts w:ascii="Roboto Serif Medium" w:cs="Roboto Serif Medium" w:eastAsia="Roboto Serif Medium" w:hAnsi="Roboto Serif Medium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 Serif" w:cs="Roboto Serif" w:eastAsia="Roboto Serif" w:hAnsi="Roboto Serif"/>
          <w:b w:val="1"/>
          <w:color w:val="1c4587"/>
          <w:sz w:val="26"/>
          <w:szCs w:val="26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   </w:t>
      </w:r>
    </w:p>
    <w:p w:rsidR="00000000" w:rsidDel="00000000" w:rsidP="00000000" w:rsidRDefault="00000000" w:rsidRPr="00000000" w14:paraId="00000020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     Orè:</w:t>
        <w:tab/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8:30 am - 5:30 pm  (YMCA fèmen a 6:00 pm)</w:t>
      </w:r>
    </w:p>
    <w:p w:rsidR="00000000" w:rsidDel="00000000" w:rsidP="00000000" w:rsidRDefault="00000000" w:rsidRPr="00000000" w14:paraId="00000021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Akademik: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8:30 am - 12:30 pm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4267200</wp:posOffset>
            </wp:positionH>
            <wp:positionV relativeFrom="paragraph">
              <wp:posOffset>216702</wp:posOffset>
            </wp:positionV>
            <wp:extent cx="1737918" cy="1242875"/>
            <wp:effectExtent b="154387" l="102610" r="102610" t="154387"/>
            <wp:wrapSquare wrapText="bothSides" distB="114300" distT="114300" distL="114300" distR="1143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2777" l="6640" r="4361" t="12673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737918" cy="124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Manje Midi: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12:30 pm - 1:00 pm</w:t>
      </w:r>
    </w:p>
    <w:p w:rsidR="00000000" w:rsidDel="00000000" w:rsidP="00000000" w:rsidRDefault="00000000" w:rsidRPr="00000000" w14:paraId="00000023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Rekreyasyon: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1:00 pm - 5:30 pm</w:t>
      </w:r>
    </w:p>
    <w:p w:rsidR="00000000" w:rsidDel="00000000" w:rsidP="00000000" w:rsidRDefault="00000000" w:rsidRPr="00000000" w14:paraId="00000024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 Serif Medium" w:cs="Roboto Serif Medium" w:eastAsia="Roboto Serif Medium" w:hAnsi="Roboto Serif Medium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     Kiyès:</w:t>
      </w:r>
      <w:r w:rsidDel="00000000" w:rsidR="00000000" w:rsidRPr="00000000">
        <w:rPr>
          <w:rFonts w:ascii="Roboto Serif Medium" w:cs="Roboto Serif Medium" w:eastAsia="Roboto Serif Medium" w:hAnsi="Roboto Serif Medium"/>
          <w:sz w:val="26"/>
          <w:szCs w:val="26"/>
          <w:rtl w:val="0"/>
        </w:rPr>
        <w:t xml:space="preserve"> </w:t>
        <w:tab/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Elèv HPS nan Klas K-8</w:t>
      </w:r>
    </w:p>
    <w:p w:rsidR="00000000" w:rsidDel="00000000" w:rsidP="00000000" w:rsidRDefault="00000000" w:rsidRPr="00000000" w14:paraId="00000027">
      <w:pPr>
        <w:rPr>
          <w:rFonts w:ascii="Roboto Serif Medium" w:cs="Roboto Serif Medium" w:eastAsia="Roboto Serif Medium" w:hAnsi="Roboto Serif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 Serif Medium" w:cs="Roboto Serif Medium" w:eastAsia="Roboto Serif Medium" w:hAnsi="Roboto Serif Medium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     Ki jan: 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Èske mwen dwe anrejistre pitit mwen an?</w:t>
      </w:r>
    </w:p>
    <w:p w:rsidR="00000000" w:rsidDel="00000000" w:rsidP="00000000" w:rsidRDefault="00000000" w:rsidRPr="00000000" w14:paraId="0000002A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       Rele kote pwogram ou chwazi a (gade pi wo a).</w:t>
      </w:r>
    </w:p>
    <w:p w:rsidR="00000000" w:rsidDel="00000000" w:rsidP="00000000" w:rsidRDefault="00000000" w:rsidRPr="00000000" w14:paraId="0000002B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6"/>
          <w:szCs w:val="26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</w:p>
    <w:p w:rsidR="00000000" w:rsidDel="00000000" w:rsidP="00000000" w:rsidRDefault="00000000" w:rsidRPr="00000000" w14:paraId="0000002D">
      <w:pPr>
        <w:jc w:val="center"/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                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rtl w:val="0"/>
        </w:rPr>
        <w:t xml:space="preserve"> Nòt: Elèv yo dwe enskri nan yon lekòl piblik Haverhill men yo pa bezwen manm òganizasyon an pou yo ale!</w:t>
      </w:r>
    </w:p>
    <w:sectPr>
      <w:pgSz w:h="15840" w:w="12240" w:orient="portrait"/>
      <w:pgMar w:bottom="720" w:top="72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Serif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rontdesk@haverhillbgc.org" TargetMode="External"/><Relationship Id="rId10" Type="http://schemas.openxmlformats.org/officeDocument/2006/relationships/image" Target="media/image1.png"/><Relationship Id="rId13" Type="http://schemas.openxmlformats.org/officeDocument/2006/relationships/hyperlink" Target="mailto:wolfc@northshoreymca.org" TargetMode="External"/><Relationship Id="rId12" Type="http://schemas.openxmlformats.org/officeDocument/2006/relationships/hyperlink" Target="mailto:adesimone@ywcamema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5.jpg"/><Relationship Id="rId14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erif-regular.ttf"/><Relationship Id="rId2" Type="http://schemas.openxmlformats.org/officeDocument/2006/relationships/font" Target="fonts/RobotoSerif-bold.ttf"/><Relationship Id="rId3" Type="http://schemas.openxmlformats.org/officeDocument/2006/relationships/font" Target="fonts/RobotoSerif-italic.ttf"/><Relationship Id="rId4" Type="http://schemas.openxmlformats.org/officeDocument/2006/relationships/font" Target="fonts/RobotoSerif-boldItalic.ttf"/><Relationship Id="rId5" Type="http://schemas.openxmlformats.org/officeDocument/2006/relationships/font" Target="fonts/RobotoSerifMedium-regular.ttf"/><Relationship Id="rId6" Type="http://schemas.openxmlformats.org/officeDocument/2006/relationships/font" Target="fonts/RobotoSerifMedium-bold.ttf"/><Relationship Id="rId7" Type="http://schemas.openxmlformats.org/officeDocument/2006/relationships/font" Target="fonts/RobotoSerifMedium-italic.ttf"/><Relationship Id="rId8" Type="http://schemas.openxmlformats.org/officeDocument/2006/relationships/font" Target="fonts/RobotoSerif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